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临床研究知情同意书修改说明</w:t>
      </w:r>
      <w:r>
        <w:rPr>
          <w:rFonts w:hint="eastAsia" w:ascii="宋体" w:hAnsi="宋体" w:eastAsia="宋体" w:cs="宋体"/>
          <w:b/>
          <w:bCs w:val="0"/>
          <w:color w:val="FF0000"/>
          <w:sz w:val="36"/>
          <w:szCs w:val="36"/>
        </w:rPr>
        <w:t>（1.0版与2.0版）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3007"/>
        <w:gridCol w:w="1475"/>
        <w:gridCol w:w="2829"/>
        <w:gridCol w:w="3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项目负责人确认签字：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修改前版本号</w:t>
            </w:r>
          </w:p>
        </w:tc>
        <w:tc>
          <w:tcPr>
            <w:tcW w:w="4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修改前日期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修改后版本号</w:t>
            </w:r>
          </w:p>
        </w:tc>
        <w:tc>
          <w:tcPr>
            <w:tcW w:w="4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修改后日期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注：修改的或删除的内容以</w:t>
      </w:r>
      <w:r>
        <w:rPr>
          <w:rFonts w:hint="eastAsia" w:ascii="宋体" w:hAnsi="宋体" w:eastAsia="宋体" w:cs="宋体"/>
          <w:strike/>
          <w:dstrike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删除线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表示，增添内容以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加粗下划线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表示。</w:t>
      </w:r>
    </w:p>
    <w:tbl>
      <w:tblPr>
        <w:tblStyle w:val="4"/>
        <w:tblW w:w="141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071"/>
        <w:gridCol w:w="2906"/>
        <w:gridCol w:w="2906"/>
        <w:gridCol w:w="2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修改位置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（页码/段落标题）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修改前内容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1.0版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，日期：  年  月  日）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修改后内容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2.0版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，日期：  年  月  日）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修改原因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Theme="minorEastAsia"/>
          <w:color w:val="FF0000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lang w:val="en-US" w:eastAsia="zh-CN"/>
        </w:rPr>
        <w:t>注：红色字体部分请据实填写，实际填写黑色字体即可。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本修改说明申办者/CRO公司需盖章</w:t>
      </w:r>
      <w:r>
        <w:rPr>
          <w:rFonts w:hint="eastAsia"/>
          <w:color w:val="FF0000"/>
          <w:sz w:val="18"/>
          <w:szCs w:val="18"/>
          <w:lang w:val="en-US" w:eastAsia="zh-CN"/>
        </w:rPr>
        <w:t>（实际递交资料删除该备注）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30DE13C7"/>
    <w:rsid w:val="38E43E17"/>
    <w:rsid w:val="4CB1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2024-01-25T02:00:00Z</dcterms:created>
  <dc:creator>Administrator</dc:creator>
  <cp:lastModifiedBy>小翠儿~</cp:lastModifiedBy>
  <dcterms:modified xsi:type="dcterms:W3CDTF">2024-01-25T02:46:58Z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B25FCD3268B04E5B94DF29B2AE0E9454_12</vt:lpwstr>
  </property>
</Properties>
</file>